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50B5" w14:textId="23E559F8" w:rsidR="00F90809" w:rsidRPr="00F90809" w:rsidRDefault="00F90809" w:rsidP="00F90809">
      <w:pPr>
        <w:rPr>
          <w:sz w:val="24"/>
          <w:szCs w:val="24"/>
        </w:rPr>
      </w:pPr>
      <w:r w:rsidRPr="00F90809">
        <w:rPr>
          <w:b/>
          <w:bCs/>
          <w:sz w:val="28"/>
          <w:szCs w:val="28"/>
        </w:rPr>
        <w:t>Wanneer hoorapparaten niet voldoende zijn</w:t>
      </w:r>
      <w:r w:rsidRPr="00F90809">
        <w:rPr>
          <w:b/>
          <w:bCs/>
          <w:sz w:val="28"/>
          <w:szCs w:val="28"/>
        </w:rPr>
        <w:t xml:space="preserve"> – maak kennis met</w:t>
      </w:r>
      <w:r>
        <w:rPr>
          <w:b/>
          <w:bCs/>
          <w:sz w:val="28"/>
          <w:szCs w:val="28"/>
        </w:rPr>
        <w:t xml:space="preserve"> Cochlear</w:t>
      </w:r>
      <w:r w:rsidRPr="00F90809">
        <w:rPr>
          <w:b/>
          <w:bCs/>
          <w:sz w:val="28"/>
          <w:szCs w:val="28"/>
        </w:rPr>
        <w:t xml:space="preserve"> Baha en CI</w:t>
      </w:r>
    </w:p>
    <w:p w14:paraId="5D19C107" w14:textId="30B94A79" w:rsidR="00F90809" w:rsidRPr="00F90809" w:rsidRDefault="00F90809" w:rsidP="00F90809">
      <w:pPr>
        <w:rPr>
          <w:sz w:val="24"/>
          <w:szCs w:val="24"/>
        </w:rPr>
      </w:pPr>
      <w:r w:rsidRPr="00F90809">
        <w:rPr>
          <w:sz w:val="24"/>
          <w:szCs w:val="24"/>
        </w:rPr>
        <w:t xml:space="preserve">Om u als audicien te doen groeien en uw kennis te vergroten organiseren wij </w:t>
      </w:r>
      <w:r>
        <w:rPr>
          <w:sz w:val="24"/>
          <w:szCs w:val="24"/>
        </w:rPr>
        <w:t xml:space="preserve">meerdere </w:t>
      </w:r>
      <w:r w:rsidRPr="00F90809">
        <w:rPr>
          <w:sz w:val="24"/>
          <w:szCs w:val="24"/>
        </w:rPr>
        <w:t>live-webinar</w:t>
      </w:r>
      <w:r>
        <w:rPr>
          <w:sz w:val="24"/>
          <w:szCs w:val="24"/>
        </w:rPr>
        <w:t>s</w:t>
      </w:r>
      <w:r w:rsidRPr="00F90809">
        <w:rPr>
          <w:sz w:val="24"/>
          <w:szCs w:val="24"/>
        </w:rPr>
        <w:t xml:space="preserve"> rond onze implanteerbare hooroplossingen – beengeleiding en cochleaire implantatie – </w:t>
      </w:r>
      <w:r>
        <w:rPr>
          <w:sz w:val="24"/>
          <w:szCs w:val="24"/>
        </w:rPr>
        <w:t>voor wanneer</w:t>
      </w:r>
      <w:r w:rsidRPr="00F90809">
        <w:rPr>
          <w:sz w:val="24"/>
          <w:szCs w:val="24"/>
        </w:rPr>
        <w:t xml:space="preserve"> hoorapparaten niet (meer) voldoende zijn. </w:t>
      </w:r>
    </w:p>
    <w:p w14:paraId="5474873D" w14:textId="4A252747" w:rsidR="00F90809" w:rsidRPr="00F90809" w:rsidRDefault="00F90809" w:rsidP="00F90809">
      <w:pPr>
        <w:rPr>
          <w:sz w:val="24"/>
          <w:szCs w:val="24"/>
        </w:rPr>
      </w:pPr>
      <w:r w:rsidRPr="00F90809">
        <w:rPr>
          <w:b/>
          <w:bCs/>
          <w:sz w:val="24"/>
          <w:szCs w:val="24"/>
        </w:rPr>
        <w:br/>
      </w:r>
      <w:r w:rsidRPr="00F90809">
        <w:rPr>
          <w:sz w:val="24"/>
          <w:szCs w:val="24"/>
        </w:rPr>
        <w:t xml:space="preserve">Er zijn twee trainingsdagen </w:t>
      </w:r>
      <w:r w:rsidR="00BB788A">
        <w:rPr>
          <w:sz w:val="24"/>
          <w:szCs w:val="24"/>
        </w:rPr>
        <w:t xml:space="preserve">gepland </w:t>
      </w:r>
      <w:r w:rsidRPr="00F90809">
        <w:rPr>
          <w:sz w:val="24"/>
          <w:szCs w:val="24"/>
        </w:rPr>
        <w:t>waarbij u zich kunt</w:t>
      </w:r>
      <w:r>
        <w:rPr>
          <w:sz w:val="24"/>
          <w:szCs w:val="24"/>
        </w:rPr>
        <w:t xml:space="preserve"> registreren</w:t>
      </w:r>
      <w:r w:rsidRPr="00F90809">
        <w:rPr>
          <w:sz w:val="24"/>
          <w:szCs w:val="24"/>
        </w:rPr>
        <w:t xml:space="preserve"> voor de training</w:t>
      </w:r>
      <w:r w:rsidRPr="00F90809">
        <w:rPr>
          <w:sz w:val="24"/>
          <w:szCs w:val="24"/>
        </w:rPr>
        <w:t xml:space="preserve"> over </w:t>
      </w:r>
      <w:r>
        <w:rPr>
          <w:sz w:val="24"/>
          <w:szCs w:val="24"/>
        </w:rPr>
        <w:t xml:space="preserve">beengeleiding en/of </w:t>
      </w:r>
      <w:r w:rsidRPr="00F90809">
        <w:rPr>
          <w:sz w:val="24"/>
          <w:szCs w:val="24"/>
        </w:rPr>
        <w:t>cochleaire implantati</w:t>
      </w:r>
      <w:r>
        <w:rPr>
          <w:sz w:val="24"/>
          <w:szCs w:val="24"/>
        </w:rPr>
        <w:t>e:</w:t>
      </w:r>
      <w:r w:rsidRPr="00F90809">
        <w:rPr>
          <w:sz w:val="24"/>
          <w:szCs w:val="24"/>
        </w:rPr>
        <w:t xml:space="preserve">  </w:t>
      </w:r>
      <w:r w:rsidRPr="00F90809">
        <w:rPr>
          <w:sz w:val="24"/>
          <w:szCs w:val="24"/>
        </w:rPr>
        <w:br/>
      </w:r>
      <w:r w:rsidRPr="00F90809">
        <w:rPr>
          <w:sz w:val="24"/>
          <w:szCs w:val="24"/>
        </w:rPr>
        <w:br/>
      </w:r>
      <w:r w:rsidRPr="00F90809">
        <w:rPr>
          <w:b/>
          <w:bCs/>
          <w:sz w:val="24"/>
          <w:szCs w:val="24"/>
        </w:rPr>
        <w:t>Maak kennis met Cochlear</w:t>
      </w:r>
      <w:r w:rsidRPr="00F90809">
        <w:rPr>
          <w:rFonts w:eastAsia="Times New Roman"/>
          <w:sz w:val="24"/>
          <w:szCs w:val="24"/>
        </w:rPr>
        <w:t>™</w:t>
      </w:r>
      <w:r w:rsidRPr="00F90809">
        <w:rPr>
          <w:b/>
          <w:bCs/>
          <w:sz w:val="24"/>
          <w:szCs w:val="24"/>
        </w:rPr>
        <w:t xml:space="preserve"> - Baha</w:t>
      </w:r>
      <w:r w:rsidRPr="00F90809">
        <w:rPr>
          <w:rFonts w:eastAsia="Times New Roman"/>
          <w:b/>
          <w:bCs/>
          <w:sz w:val="24"/>
          <w:szCs w:val="24"/>
        </w:rPr>
        <w:t>®</w:t>
      </w:r>
      <w:r w:rsidRPr="00F90809">
        <w:rPr>
          <w:rFonts w:eastAsia="Times New Roman"/>
          <w:b/>
          <w:bCs/>
          <w:sz w:val="24"/>
          <w:szCs w:val="24"/>
        </w:rPr>
        <w:t xml:space="preserve">     30 juli – 12h00 / 31 augustus 13h00</w:t>
      </w:r>
      <w:r w:rsidRPr="00F90809">
        <w:rPr>
          <w:sz w:val="24"/>
          <w:szCs w:val="24"/>
        </w:rPr>
        <w:br/>
        <w:t>Aan de hand van deze webinar geven wij u antwoord op de volgende vragen:</w:t>
      </w:r>
    </w:p>
    <w:p w14:paraId="466870DA" w14:textId="77777777" w:rsidR="00F90809" w:rsidRPr="00F90809" w:rsidRDefault="00F90809" w:rsidP="00F90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 w:rsidRPr="00F90809">
        <w:rPr>
          <w:rFonts w:eastAsia="Times New Roman"/>
          <w:sz w:val="24"/>
          <w:szCs w:val="24"/>
        </w:rPr>
        <w:t>Hoe werkt beengeleiding?</w:t>
      </w:r>
    </w:p>
    <w:p w14:paraId="2FBE3AF4" w14:textId="77777777" w:rsidR="00F90809" w:rsidRPr="00F90809" w:rsidRDefault="00F90809" w:rsidP="00F90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 w:rsidRPr="00F90809">
        <w:rPr>
          <w:rFonts w:eastAsia="Times New Roman"/>
          <w:sz w:val="24"/>
          <w:szCs w:val="24"/>
        </w:rPr>
        <w:t>Hoe weet ik of één van mijn klanten in aanmerking komt voor een beengeleidingssysteem</w:t>
      </w:r>
      <w:r w:rsidRPr="00F90809">
        <w:rPr>
          <w:rFonts w:eastAsiaTheme="minorEastAsia"/>
          <w:sz w:val="24"/>
          <w:szCs w:val="24"/>
        </w:rPr>
        <w:t>?</w:t>
      </w:r>
    </w:p>
    <w:p w14:paraId="2FE881BA" w14:textId="77777777" w:rsidR="00F90809" w:rsidRPr="00F90809" w:rsidRDefault="00F90809" w:rsidP="00F90809">
      <w:pPr>
        <w:pStyle w:val="ListParagraph"/>
        <w:numPr>
          <w:ilvl w:val="0"/>
          <w:numId w:val="1"/>
        </w:numPr>
        <w:spacing w:line="252" w:lineRule="auto"/>
        <w:rPr>
          <w:rFonts w:eastAsiaTheme="minorEastAsia"/>
          <w:sz w:val="24"/>
          <w:szCs w:val="24"/>
        </w:rPr>
      </w:pPr>
      <w:r w:rsidRPr="00F90809">
        <w:rPr>
          <w:rFonts w:eastAsia="Times New Roman"/>
          <w:sz w:val="24"/>
          <w:szCs w:val="24"/>
        </w:rPr>
        <w:t>Wat zijn de voordelen die het Baha®-systeem biedt?</w:t>
      </w:r>
    </w:p>
    <w:p w14:paraId="05C5834E" w14:textId="77777777" w:rsidR="00F90809" w:rsidRPr="00F90809" w:rsidRDefault="00F90809" w:rsidP="00F90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 w:rsidRPr="00F90809">
        <w:rPr>
          <w:rFonts w:eastAsia="Times New Roman"/>
          <w:sz w:val="24"/>
          <w:szCs w:val="24"/>
        </w:rPr>
        <w:t>Wat zijn de bimodale mogelijkheden met Cochlear Baha (en ReSound) en wat kan ik voor mijn klanten betekenen?</w:t>
      </w:r>
    </w:p>
    <w:p w14:paraId="2B36B033" w14:textId="77777777" w:rsidR="00F90809" w:rsidRPr="00F90809" w:rsidRDefault="00F90809" w:rsidP="00F90809">
      <w:pPr>
        <w:spacing w:line="252" w:lineRule="auto"/>
        <w:rPr>
          <w:rFonts w:eastAsia="Times New Roman"/>
          <w:sz w:val="24"/>
          <w:szCs w:val="24"/>
        </w:rPr>
      </w:pPr>
      <w:r w:rsidRPr="00F90809">
        <w:rPr>
          <w:rFonts w:eastAsia="Times New Roman"/>
          <w:sz w:val="24"/>
          <w:szCs w:val="24"/>
        </w:rPr>
        <w:t>Kortom, deze webinar zal u helpen om uw kennis rond beengeleiding en de indicaties verbreden. Bovendien bieden wij u een overzicht van het volledige Cochlear™ Baha®-portfolio.</w:t>
      </w:r>
    </w:p>
    <w:p w14:paraId="6C124FF1" w14:textId="77777777" w:rsidR="00F90809" w:rsidRPr="00F90809" w:rsidRDefault="00F90809" w:rsidP="00F90809">
      <w:pPr>
        <w:rPr>
          <w:sz w:val="24"/>
          <w:szCs w:val="24"/>
        </w:rPr>
      </w:pPr>
    </w:p>
    <w:p w14:paraId="1591D254" w14:textId="03FF47BF" w:rsidR="00F90809" w:rsidRPr="00F90809" w:rsidRDefault="00F90809" w:rsidP="00F90809">
      <w:pPr>
        <w:rPr>
          <w:sz w:val="24"/>
          <w:szCs w:val="24"/>
        </w:rPr>
      </w:pPr>
      <w:r w:rsidRPr="00F90809">
        <w:rPr>
          <w:b/>
          <w:bCs/>
          <w:sz w:val="24"/>
          <w:szCs w:val="24"/>
        </w:rPr>
        <w:t>Maak kennis met Cochlear</w:t>
      </w:r>
      <w:r w:rsidRPr="00F90809">
        <w:rPr>
          <w:rFonts w:eastAsia="Times New Roman"/>
          <w:sz w:val="24"/>
          <w:szCs w:val="24"/>
        </w:rPr>
        <w:t>™</w:t>
      </w:r>
      <w:r w:rsidRPr="00F90809">
        <w:rPr>
          <w:b/>
          <w:bCs/>
          <w:sz w:val="24"/>
          <w:szCs w:val="24"/>
        </w:rPr>
        <w:t xml:space="preserve"> - cochleaire implantatie</w:t>
      </w:r>
      <w:r w:rsidRPr="00F90809">
        <w:rPr>
          <w:b/>
          <w:bCs/>
          <w:sz w:val="24"/>
          <w:szCs w:val="24"/>
        </w:rPr>
        <w:t xml:space="preserve"> </w:t>
      </w:r>
      <w:r w:rsidRPr="00F90809">
        <w:rPr>
          <w:rFonts w:eastAsia="Times New Roman"/>
          <w:b/>
          <w:bCs/>
          <w:sz w:val="24"/>
          <w:szCs w:val="24"/>
        </w:rPr>
        <w:t xml:space="preserve">    30 juli – 1</w:t>
      </w:r>
      <w:r w:rsidRPr="00F90809">
        <w:rPr>
          <w:rFonts w:eastAsia="Times New Roman"/>
          <w:b/>
          <w:bCs/>
          <w:sz w:val="24"/>
          <w:szCs w:val="24"/>
        </w:rPr>
        <w:t>3</w:t>
      </w:r>
      <w:r w:rsidRPr="00F90809">
        <w:rPr>
          <w:rFonts w:eastAsia="Times New Roman"/>
          <w:b/>
          <w:bCs/>
          <w:sz w:val="24"/>
          <w:szCs w:val="24"/>
        </w:rPr>
        <w:t>h00 / 31 augustus 1</w:t>
      </w:r>
      <w:r w:rsidRPr="00F90809">
        <w:rPr>
          <w:rFonts w:eastAsia="Times New Roman"/>
          <w:b/>
          <w:bCs/>
          <w:sz w:val="24"/>
          <w:szCs w:val="24"/>
        </w:rPr>
        <w:t>2</w:t>
      </w:r>
      <w:r w:rsidRPr="00F90809">
        <w:rPr>
          <w:rFonts w:eastAsia="Times New Roman"/>
          <w:b/>
          <w:bCs/>
          <w:sz w:val="24"/>
          <w:szCs w:val="24"/>
        </w:rPr>
        <w:t>h00</w:t>
      </w:r>
      <w:r w:rsidRPr="00F90809">
        <w:rPr>
          <w:sz w:val="24"/>
          <w:szCs w:val="24"/>
        </w:rPr>
        <w:br/>
        <w:t>Aan de hand van deze webinar geven wij u antwoord op de volgende vragen:</w:t>
      </w:r>
    </w:p>
    <w:p w14:paraId="7D35A11C" w14:textId="77777777" w:rsidR="00F90809" w:rsidRPr="00F90809" w:rsidRDefault="00F90809" w:rsidP="00F90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 w:rsidRPr="00F90809">
        <w:rPr>
          <w:rFonts w:eastAsia="Times New Roman"/>
          <w:sz w:val="24"/>
          <w:szCs w:val="24"/>
        </w:rPr>
        <w:t>Hoe werkt cochleaire implantatie?</w:t>
      </w:r>
    </w:p>
    <w:p w14:paraId="0D72ABA2" w14:textId="77777777" w:rsidR="00F90809" w:rsidRPr="00F90809" w:rsidRDefault="00F90809" w:rsidP="00F90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 w:rsidRPr="00F90809">
        <w:rPr>
          <w:rFonts w:eastAsia="Times New Roman"/>
          <w:sz w:val="24"/>
          <w:szCs w:val="24"/>
        </w:rPr>
        <w:t>Hoe weet ik of één van mijn klanten in aanmerking komt voor cochleaire implantatie</w:t>
      </w:r>
      <w:r w:rsidRPr="00F90809">
        <w:rPr>
          <w:rFonts w:eastAsiaTheme="minorEastAsia"/>
          <w:sz w:val="24"/>
          <w:szCs w:val="24"/>
        </w:rPr>
        <w:t>?</w:t>
      </w:r>
    </w:p>
    <w:p w14:paraId="032F0E18" w14:textId="77777777" w:rsidR="00F90809" w:rsidRPr="00F90809" w:rsidRDefault="00F90809" w:rsidP="00F90809">
      <w:pPr>
        <w:pStyle w:val="ListParagraph"/>
        <w:numPr>
          <w:ilvl w:val="0"/>
          <w:numId w:val="1"/>
        </w:numPr>
        <w:spacing w:line="252" w:lineRule="auto"/>
        <w:rPr>
          <w:rFonts w:eastAsiaTheme="minorEastAsia"/>
          <w:sz w:val="24"/>
          <w:szCs w:val="24"/>
        </w:rPr>
      </w:pPr>
      <w:r w:rsidRPr="00F90809">
        <w:rPr>
          <w:rFonts w:eastAsia="Times New Roman"/>
          <w:sz w:val="24"/>
          <w:szCs w:val="24"/>
        </w:rPr>
        <w:t>Wat zijn de mogelijkheden van Cochlear op gebied van cochleaire implantatie?</w:t>
      </w:r>
    </w:p>
    <w:p w14:paraId="3F3C5096" w14:textId="77777777" w:rsidR="00F90809" w:rsidRPr="00F90809" w:rsidRDefault="00F90809" w:rsidP="00F9080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 w:rsidRPr="00F90809">
        <w:rPr>
          <w:rFonts w:eastAsia="Times New Roman"/>
          <w:sz w:val="24"/>
          <w:szCs w:val="24"/>
        </w:rPr>
        <w:t>Wat zijn de bimodale mogelijkheden met een CI van Cochlear (en ReSound) en wat kan ik voor mijn klant betekenen?</w:t>
      </w:r>
    </w:p>
    <w:p w14:paraId="136772D5" w14:textId="77777777" w:rsidR="00F90809" w:rsidRPr="00F90809" w:rsidRDefault="00F90809" w:rsidP="00F90809">
      <w:pPr>
        <w:spacing w:line="252" w:lineRule="auto"/>
        <w:rPr>
          <w:rFonts w:eastAsia="Times New Roman"/>
          <w:sz w:val="24"/>
          <w:szCs w:val="24"/>
        </w:rPr>
      </w:pPr>
      <w:bookmarkStart w:id="0" w:name="_GoBack"/>
      <w:bookmarkEnd w:id="0"/>
      <w:r w:rsidRPr="00F90809">
        <w:rPr>
          <w:rFonts w:eastAsia="Times New Roman"/>
          <w:sz w:val="24"/>
          <w:szCs w:val="24"/>
        </w:rPr>
        <w:t>Kortom, deze webinar zal u helpen om uw kennis rond cochleaire implantatie en indicaties te verbreden. Bovendien bieden wij u een overzicht van het volledige Cochlear™ Nucleus®-portfolio.</w:t>
      </w:r>
    </w:p>
    <w:p w14:paraId="10CAF062" w14:textId="77777777" w:rsidR="00F90809" w:rsidRPr="00F90809" w:rsidRDefault="00F90809">
      <w:pPr>
        <w:rPr>
          <w:sz w:val="20"/>
          <w:szCs w:val="20"/>
        </w:rPr>
      </w:pPr>
    </w:p>
    <w:sectPr w:rsidR="00F90809" w:rsidRPr="00F90809" w:rsidSect="00F9080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1060"/>
    <w:multiLevelType w:val="hybridMultilevel"/>
    <w:tmpl w:val="02F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9"/>
    <w:rsid w:val="00817145"/>
    <w:rsid w:val="00AF4431"/>
    <w:rsid w:val="00BB788A"/>
    <w:rsid w:val="00EE59BB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FAEF"/>
  <w15:chartTrackingRefBased/>
  <w15:docId w15:val="{0D9AEB39-BD27-49C3-8D52-9D0C7F71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van der Pas - van Esch</dc:creator>
  <cp:keywords/>
  <dc:description/>
  <cp:lastModifiedBy>Rosanne van der Pas - van Esch</cp:lastModifiedBy>
  <cp:revision>2</cp:revision>
  <dcterms:created xsi:type="dcterms:W3CDTF">2020-06-24T13:05:00Z</dcterms:created>
  <dcterms:modified xsi:type="dcterms:W3CDTF">2020-06-24T13:05:00Z</dcterms:modified>
</cp:coreProperties>
</file>